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38" w:rsidRPr="00842A38" w:rsidRDefault="00842A38" w:rsidP="00842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842A3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Конспект образовате</w:t>
      </w: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льной ситуации в старшей группе на тему «Чувашская одежда»</w:t>
      </w:r>
      <w:bookmarkStart w:id="0" w:name="_GoBack"/>
      <w:bookmarkEnd w:id="0"/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интереса к чувашской национальной одежде.</w:t>
      </w: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 задачи: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обогатить словарный запас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 названиями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предметов чувашской одежды на чувашском языке: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кĕпе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тухья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хушпу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саппун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ḉăпата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A38" w:rsidRP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расширить представление детей о традиционной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</w:rPr>
        <w:t>чувашской одежде.</w:t>
      </w: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понимать речь воспитателя и сверстников на чувашском языке;</w:t>
      </w: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реагировать на ситуативные высказывания воспитателя на чувашском языке.</w:t>
      </w: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диалогические умения: понять реплику, реагировать, начинать разговор. </w:t>
      </w: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42A38" w:rsidRDefault="00842A38" w:rsidP="0084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положительное отношение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вместе с детьми под чувашскую музыку заходят в чувашский музей и садятся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стулчики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посмотрите, пожалуйста, куда это мы с вами пришли?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ребята. Это чувашская изба.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пожалуйста, как необычно я сегодня одета. Как вы думаете, как называется мой наряд? Я сегодня одета в чувашский национальный костюм. И мне хотелось бы рассказать про свой чувашский наряд. Посмотрите и скажите, что надето на мне?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Платье.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Платье на чувашском языке будет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кĕпе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скажем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говорят.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Индивидуально.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что чуваши одевали поверх платья? Зачем?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Фартук, чтобы платье не пачкалось.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ответы.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послушайте как будет фартук на чувашском языке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саппун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Давайте все вместе скажем. 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Индивидуально.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посмотрите, что у меня на голове?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Шапочка.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Моя шапочка по-чувашски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хушпу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имеет форму конуса с наушниками и пришитой сзади полосой, спускавшейся на спину. Головным убором девушки называется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тухъя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шлемовидная шапочка, которую иногда делали с шишаком наверху.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Тухъя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плотно облегала голову и закрывала лоб, иногда до самых бровей. Оба головных убора обильно украшают монетами, мелкими раковинами. Они играют роль не столько украшений, сколько оберегов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(т. е. защищали, оберегали)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Монеты крепятся в несколько рядов. К остову их пришивают плотно, а по краям и к наушникам – свободно, чтобы при движении они издавали мелодичный звон. Для этого используют разные монеты – и крупные, и мелкие. Предпочтение отдавали серебру,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достаток не позволял, использовали их имитацию, круглые металлические бляшки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нухратки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Интересно. Давайте повторим названия головных уборов вместе.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Хушпу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Тухья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». 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Индивидуально.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Воспитатель: Ребята, посмотрите какая у меня интересная обувь.  Кто знает, что это?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отвечают.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Чувашскую обувь в старину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ḉăпата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 Давайте все вместе скажем.</w:t>
      </w:r>
    </w:p>
    <w:p w:rsidR="00842A38" w:rsidRDefault="00842A38" w:rsidP="0084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Индивидуально.</w:t>
      </w:r>
    </w:p>
    <w:p w:rsidR="00842A38" w:rsidRDefault="00842A38" w:rsidP="00842A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немного отдохнем. Приглашаю вас поиграть в чувашскую игру «</w:t>
      </w:r>
      <w:proofErr w:type="spellStart"/>
      <w:r>
        <w:rPr>
          <w:i/>
          <w:sz w:val="28"/>
          <w:szCs w:val="28"/>
        </w:rPr>
        <w:t>ḉăпата</w:t>
      </w:r>
      <w:proofErr w:type="spellEnd"/>
      <w:r>
        <w:rPr>
          <w:i/>
          <w:sz w:val="28"/>
          <w:szCs w:val="28"/>
        </w:rPr>
        <w:t xml:space="preserve">». </w:t>
      </w:r>
      <w:r>
        <w:rPr>
          <w:sz w:val="28"/>
          <w:szCs w:val="28"/>
        </w:rPr>
        <w:t>Встанем дружно вкруг.</w:t>
      </w:r>
    </w:p>
    <w:p w:rsidR="00842A38" w:rsidRDefault="00842A38" w:rsidP="00842A38">
      <w:pPr>
        <w:pStyle w:val="a3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«Кай-</w:t>
      </w:r>
      <w:proofErr w:type="spellStart"/>
      <w:r>
        <w:rPr>
          <w:i/>
          <w:sz w:val="28"/>
          <w:szCs w:val="28"/>
        </w:rPr>
        <w:t>кай</w:t>
      </w:r>
      <w:proofErr w:type="spellEnd"/>
      <w:r>
        <w:rPr>
          <w:i/>
          <w:sz w:val="28"/>
          <w:szCs w:val="28"/>
        </w:rPr>
        <w:t xml:space="preserve"> Ивана» играют подвижную игру «</w:t>
      </w:r>
      <w:proofErr w:type="spellStart"/>
      <w:r>
        <w:rPr>
          <w:i/>
          <w:sz w:val="28"/>
          <w:szCs w:val="28"/>
        </w:rPr>
        <w:t>ḉăпата</w:t>
      </w:r>
      <w:proofErr w:type="spellEnd"/>
      <w:r>
        <w:rPr>
          <w:i/>
          <w:sz w:val="28"/>
          <w:szCs w:val="28"/>
        </w:rPr>
        <w:t>». Дети встают в круг. Ведущий в центре крутится вокруг, пытаясь сбить ноги детей лаптем. Дети прыгают, чтобы их не поймали.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Кого поймают, тот становится ведущим. Игра повторяется 3 раза.</w:t>
      </w:r>
    </w:p>
    <w:p w:rsidR="00842A38" w:rsidRDefault="00842A38" w:rsidP="00842A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spellStart"/>
      <w:r>
        <w:rPr>
          <w:color w:val="000000"/>
          <w:sz w:val="28"/>
          <w:szCs w:val="28"/>
        </w:rPr>
        <w:t>Маттур</w:t>
      </w:r>
      <w:proofErr w:type="spellEnd"/>
      <w:r>
        <w:rPr>
          <w:color w:val="000000"/>
          <w:sz w:val="28"/>
          <w:szCs w:val="28"/>
        </w:rPr>
        <w:t>! Молодцы! На чувашском языке будет «</w:t>
      </w:r>
      <w:proofErr w:type="spellStart"/>
      <w:r>
        <w:rPr>
          <w:color w:val="000000"/>
          <w:sz w:val="28"/>
          <w:szCs w:val="28"/>
        </w:rPr>
        <w:t>маттур</w:t>
      </w:r>
      <w:proofErr w:type="spellEnd"/>
      <w:r>
        <w:rPr>
          <w:color w:val="000000"/>
          <w:sz w:val="28"/>
          <w:szCs w:val="28"/>
        </w:rPr>
        <w:t>».  А сейчас, ребята, я вас приглашаю в творческую мастерскую, где мы с вами станем художниками и попробуем создать свой национальный наряд.</w:t>
      </w:r>
    </w:p>
    <w:p w:rsidR="00842A38" w:rsidRDefault="00842A38" w:rsidP="00842A38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Самостоятельная деятельность детей, индивидуальная помощь. Совместный анализ детских работ.</w:t>
      </w:r>
    </w:p>
    <w:p w:rsidR="00842A38" w:rsidRDefault="00842A38" w:rsidP="00842A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Воспитатель: Заканчиваем рисовать, наводим порядок на столе. Какие вы молодцы, </w:t>
      </w:r>
      <w:proofErr w:type="spellStart"/>
      <w:r>
        <w:rPr>
          <w:color w:val="000000"/>
          <w:sz w:val="28"/>
          <w:szCs w:val="28"/>
        </w:rPr>
        <w:t>маттур</w:t>
      </w:r>
      <w:proofErr w:type="spellEnd"/>
      <w:r>
        <w:rPr>
          <w:color w:val="000000"/>
          <w:sz w:val="28"/>
          <w:szCs w:val="28"/>
        </w:rPr>
        <w:t xml:space="preserve">! Поработали на славу. Кто хочет рассказать нам о своем наряде? Может быть, кто-то из вас создал совершенно новый стиль или предмет одежды. </w:t>
      </w:r>
    </w:p>
    <w:p w:rsidR="00842A38" w:rsidRDefault="00842A38" w:rsidP="00842A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Вера: Я нарисовала платье.</w:t>
      </w:r>
    </w:p>
    <w:p w:rsidR="00842A38" w:rsidRDefault="00842A38" w:rsidP="00842A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как будет на чувашском языке платье?</w:t>
      </w:r>
    </w:p>
    <w:p w:rsidR="00842A38" w:rsidRDefault="00842A38" w:rsidP="00842A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Вера: </w:t>
      </w:r>
      <w:proofErr w:type="spellStart"/>
      <w:r>
        <w:rPr>
          <w:color w:val="000000"/>
          <w:sz w:val="28"/>
          <w:szCs w:val="28"/>
        </w:rPr>
        <w:t>Кĕпе</w:t>
      </w:r>
      <w:proofErr w:type="spellEnd"/>
      <w:r>
        <w:rPr>
          <w:color w:val="000000"/>
          <w:sz w:val="28"/>
          <w:szCs w:val="28"/>
        </w:rPr>
        <w:t>.</w:t>
      </w:r>
    </w:p>
    <w:p w:rsidR="00842A38" w:rsidRDefault="00842A38" w:rsidP="00842A38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желанию дети презентуют свои работы. Воспитатель в ходе беседы просит детей повторить названия предметов одежды на чувашском языке, или по желанию детей.</w:t>
      </w:r>
    </w:p>
    <w:p w:rsidR="00842A38" w:rsidRDefault="00842A38" w:rsidP="00842A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spellStart"/>
      <w:r>
        <w:rPr>
          <w:color w:val="000000"/>
          <w:sz w:val="28"/>
          <w:szCs w:val="28"/>
        </w:rPr>
        <w:t>Маттур</w:t>
      </w:r>
      <w:proofErr w:type="spellEnd"/>
      <w:r>
        <w:rPr>
          <w:color w:val="000000"/>
          <w:sz w:val="28"/>
          <w:szCs w:val="28"/>
        </w:rPr>
        <w:t xml:space="preserve">! Ребята, вы настоящие художники, мастера и умельцы! Ваши работы получились яркие и очень красивые. Возьмите, пожалуйста, свои </w:t>
      </w:r>
      <w:r>
        <w:rPr>
          <w:color w:val="000000"/>
          <w:sz w:val="28"/>
          <w:szCs w:val="28"/>
        </w:rPr>
        <w:lastRenderedPageBreak/>
        <w:t>работы отнесем их на выставку. Посмотрите, ребята, какая красивая выставка чувашских платьев получилась.</w:t>
      </w:r>
    </w:p>
    <w:p w:rsidR="00842A38" w:rsidRDefault="00842A38" w:rsidP="00842A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42A38" w:rsidRDefault="00842A38" w:rsidP="00842A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842A38" w:rsidRDefault="00842A38" w:rsidP="00842A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842A38" w:rsidRDefault="00842A38" w:rsidP="00842A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9C2DA8" w:rsidRDefault="009C2DA8"/>
    <w:sectPr w:rsidR="009C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38"/>
    <w:rsid w:val="001B2B78"/>
    <w:rsid w:val="00842A38"/>
    <w:rsid w:val="009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3F"/>
  <w15:chartTrackingRefBased/>
  <w15:docId w15:val="{A24F3123-D2F9-4F68-B1F8-3ACF1CD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2020-09-27T15:01:00Z</dcterms:created>
  <dcterms:modified xsi:type="dcterms:W3CDTF">2020-09-27T15:12:00Z</dcterms:modified>
</cp:coreProperties>
</file>